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208" w:rsidRDefault="000C0208" w:rsidP="000C0208">
      <w:pPr>
        <w:pStyle w:val="Balk1"/>
        <w:shd w:val="clear" w:color="auto" w:fill="FFFFFF"/>
        <w:spacing w:before="0" w:beforeAutospacing="0" w:after="0" w:afterAutospacing="0" w:line="480" w:lineRule="atLeast"/>
        <w:rPr>
          <w:rFonts w:ascii="Arial" w:hAnsi="Arial" w:cs="Arial"/>
          <w:color w:val="000000"/>
        </w:rPr>
      </w:pPr>
      <w:r>
        <w:rPr>
          <w:rFonts w:ascii="Arial" w:hAnsi="Arial" w:cs="Arial"/>
          <w:color w:val="000000"/>
        </w:rPr>
        <w:t>HP 302 Üç Renkli Orijinal Mürekkep Kartuşu</w:t>
      </w:r>
      <w:r>
        <w:rPr>
          <w:rFonts w:ascii="Arial" w:hAnsi="Arial" w:cs="Arial"/>
          <w:color w:val="000000"/>
          <w:sz w:val="34"/>
          <w:szCs w:val="34"/>
        </w:rPr>
        <w:t>(F6U65AE)</w:t>
      </w:r>
    </w:p>
    <w:p w:rsidR="00252C82" w:rsidRDefault="00252C82"/>
    <w:p w:rsidR="000C0208" w:rsidRDefault="000C0208" w:rsidP="000C0208">
      <w:pPr>
        <w:pStyle w:val="Balk2"/>
        <w:shd w:val="clear" w:color="auto" w:fill="FFFFFF"/>
        <w:spacing w:before="0" w:line="450" w:lineRule="atLeast"/>
        <w:ind w:left="720"/>
        <w:rPr>
          <w:rFonts w:ascii="Arial" w:hAnsi="Arial" w:cs="Arial"/>
          <w:color w:val="000000"/>
          <w:sz w:val="27"/>
          <w:szCs w:val="27"/>
        </w:rPr>
      </w:pPr>
      <w:r>
        <w:rPr>
          <w:rFonts w:ascii="Arial" w:hAnsi="Arial" w:cs="Arial"/>
          <w:color w:val="000000"/>
          <w:sz w:val="27"/>
          <w:szCs w:val="27"/>
        </w:rPr>
        <w:t>Genel Bakış</w:t>
      </w:r>
    </w:p>
    <w:p w:rsidR="000C0208" w:rsidRDefault="000C0208" w:rsidP="000C0208">
      <w:pPr>
        <w:shd w:val="clear" w:color="auto" w:fill="FFFFFF"/>
        <w:spacing w:line="270" w:lineRule="atLeast"/>
        <w:ind w:left="720"/>
        <w:rPr>
          <w:rFonts w:ascii="Arial" w:hAnsi="Arial" w:cs="Arial"/>
          <w:color w:val="5A5A5A"/>
          <w:sz w:val="21"/>
          <w:szCs w:val="21"/>
        </w:rPr>
      </w:pPr>
      <w:r>
        <w:rPr>
          <w:rFonts w:ascii="Arial" w:hAnsi="Arial" w:cs="Arial"/>
          <w:color w:val="5A5A5A"/>
          <w:sz w:val="21"/>
          <w:szCs w:val="21"/>
        </w:rPr>
        <w:t>Her zaman güvenebileceğiniz sorunsuz bir performans ve tutarlı sonuçlar için sahte ürünlere karşı koruma ve akıllı düşük mürekkep seviyesi uyarıları sunacak şekilde tasarlanan Orijinal HP mürekkep kartuşlarıyla stüdyo kalitesinde renkli fotoğraflar ve günlük belgeler üretin.</w:t>
      </w:r>
    </w:p>
    <w:p w:rsidR="000C0208" w:rsidRDefault="000C0208" w:rsidP="000C0208">
      <w:pPr>
        <w:pStyle w:val="Balk2"/>
        <w:shd w:val="clear" w:color="auto" w:fill="FFFFFF"/>
        <w:spacing w:before="0" w:line="450" w:lineRule="atLeast"/>
        <w:ind w:left="720"/>
        <w:rPr>
          <w:rFonts w:ascii="Arial" w:hAnsi="Arial" w:cs="Arial"/>
          <w:color w:val="000000"/>
          <w:sz w:val="27"/>
          <w:szCs w:val="27"/>
        </w:rPr>
      </w:pPr>
      <w:r>
        <w:rPr>
          <w:rFonts w:ascii="Arial" w:hAnsi="Arial" w:cs="Arial"/>
          <w:color w:val="000000"/>
          <w:sz w:val="27"/>
          <w:szCs w:val="27"/>
        </w:rPr>
        <w:t>Özellikler</w:t>
      </w:r>
    </w:p>
    <w:p w:rsidR="000C0208" w:rsidRDefault="000C0208" w:rsidP="000C0208">
      <w:pPr>
        <w:pStyle w:val="NormalWeb"/>
        <w:shd w:val="clear" w:color="auto" w:fill="FFFFFF"/>
        <w:spacing w:before="0" w:beforeAutospacing="0" w:after="0" w:afterAutospacing="0" w:line="270" w:lineRule="atLeast"/>
        <w:ind w:left="720"/>
        <w:rPr>
          <w:rFonts w:ascii="Arial" w:hAnsi="Arial" w:cs="Arial"/>
          <w:color w:val="5A5A5A"/>
          <w:sz w:val="21"/>
          <w:szCs w:val="21"/>
        </w:rPr>
      </w:pPr>
      <w:r>
        <w:rPr>
          <w:rFonts w:ascii="Arial" w:hAnsi="Arial" w:cs="Arial"/>
          <w:color w:val="5A5A5A"/>
          <w:sz w:val="21"/>
          <w:szCs w:val="21"/>
        </w:rPr>
        <w:t>HP yazıcınız ve mürekkebinizden en fazlasını elde edin HP yazıcınızın beklediğiniz tutarlı sonuçları sunmasını sağlayan Orijinal HP mürekkep kartuşlarını kullanarak ihtiyaç duyduğunuz yüksek kaliteli fotoğraf ve belgeleri yazdırın.</w:t>
      </w:r>
    </w:p>
    <w:p w:rsidR="000C0208" w:rsidRDefault="000C0208" w:rsidP="000C0208">
      <w:pPr>
        <w:pStyle w:val="NormalWeb"/>
        <w:shd w:val="clear" w:color="auto" w:fill="FFFFFF"/>
        <w:spacing w:before="0" w:beforeAutospacing="0" w:after="0" w:afterAutospacing="0" w:line="270" w:lineRule="atLeast"/>
        <w:ind w:left="720"/>
        <w:rPr>
          <w:rFonts w:ascii="Arial" w:hAnsi="Arial" w:cs="Arial"/>
          <w:color w:val="5A5A5A"/>
          <w:sz w:val="21"/>
          <w:szCs w:val="21"/>
        </w:rPr>
      </w:pPr>
      <w:r>
        <w:rPr>
          <w:rFonts w:ascii="Arial" w:hAnsi="Arial" w:cs="Arial"/>
          <w:color w:val="5A5A5A"/>
          <w:sz w:val="21"/>
          <w:szCs w:val="21"/>
        </w:rPr>
        <w:t>HP yazıcınız için üretilip test edilen ve tutarlı bir şekilde mükemmel baskılar sağlamak için geliştirilen kartuşlarla ev, okul ve iş için mümkün olan en iyi baskıları elde edin.</w:t>
      </w:r>
    </w:p>
    <w:p w:rsidR="000C0208" w:rsidRDefault="000C0208" w:rsidP="000C0208">
      <w:pPr>
        <w:pStyle w:val="NormalWeb"/>
        <w:shd w:val="clear" w:color="auto" w:fill="FFFFFF"/>
        <w:spacing w:before="0" w:beforeAutospacing="0" w:after="0" w:afterAutospacing="0" w:line="270" w:lineRule="atLeast"/>
        <w:ind w:left="720"/>
        <w:rPr>
          <w:rFonts w:ascii="Arial" w:hAnsi="Arial" w:cs="Arial"/>
          <w:color w:val="5A5A5A"/>
          <w:sz w:val="21"/>
          <w:szCs w:val="21"/>
        </w:rPr>
      </w:pPr>
      <w:r>
        <w:rPr>
          <w:rFonts w:ascii="Arial" w:hAnsi="Arial" w:cs="Arial"/>
          <w:color w:val="5A5A5A"/>
          <w:sz w:val="21"/>
          <w:szCs w:val="21"/>
        </w:rPr>
        <w:t xml:space="preserve">Yaşam, oyun oynama ve baskı alma tarzınıza uygun Orijinal HP kartuşlarıyla zaman ve paradan tasarruf etmek ve güçlükleri aşmak çok kolay. Evde ve hareket halindeyken </w:t>
      </w:r>
      <w:proofErr w:type="spellStart"/>
      <w:r>
        <w:rPr>
          <w:rFonts w:ascii="Arial" w:hAnsi="Arial" w:cs="Arial"/>
          <w:color w:val="5A5A5A"/>
          <w:sz w:val="21"/>
          <w:szCs w:val="21"/>
        </w:rPr>
        <w:t>HP'den</w:t>
      </w:r>
      <w:proofErr w:type="spellEnd"/>
      <w:r>
        <w:rPr>
          <w:rFonts w:ascii="Arial" w:hAnsi="Arial" w:cs="Arial"/>
          <w:color w:val="5A5A5A"/>
          <w:sz w:val="21"/>
          <w:szCs w:val="21"/>
        </w:rPr>
        <w:t xml:space="preserve"> elde edeceğiniz tutarlı ve en yüksek kaliteli sonuçlara güvenebilirsiniz.</w:t>
      </w:r>
      <w:hyperlink r:id="rId5" w:history="1">
        <w:r>
          <w:rPr>
            <w:rStyle w:val="Kpr"/>
            <w:rFonts w:ascii="Arial" w:hAnsi="Arial" w:cs="Arial"/>
            <w:color w:val="007DBA"/>
            <w:sz w:val="21"/>
            <w:szCs w:val="21"/>
            <w:vertAlign w:val="superscript"/>
          </w:rPr>
          <w:t>1</w:t>
        </w:r>
      </w:hyperlink>
    </w:p>
    <w:p w:rsidR="000C0208" w:rsidRDefault="000C0208" w:rsidP="000C0208">
      <w:pPr>
        <w:shd w:val="clear" w:color="auto" w:fill="FFFFFF"/>
        <w:rPr>
          <w:rStyle w:val="icnplsldrk"/>
          <w:b/>
          <w:bCs/>
          <w:color w:val="000000"/>
          <w:sz w:val="27"/>
          <w:szCs w:val="27"/>
          <w:bdr w:val="none" w:sz="0" w:space="0" w:color="auto" w:frame="1"/>
        </w:rPr>
      </w:pPr>
      <w:r>
        <w:rPr>
          <w:rFonts w:ascii="Arial" w:hAnsi="Arial" w:cs="Arial"/>
          <w:color w:val="000000"/>
        </w:rPr>
        <w:fldChar w:fldCharType="begin"/>
      </w:r>
      <w:r>
        <w:rPr>
          <w:rFonts w:ascii="Arial" w:hAnsi="Arial" w:cs="Arial"/>
          <w:color w:val="000000"/>
        </w:rPr>
        <w:instrText xml:space="preserve"> HYPERLINK "javascript:%20void(0);" </w:instrText>
      </w:r>
      <w:r>
        <w:rPr>
          <w:rFonts w:ascii="Arial" w:hAnsi="Arial" w:cs="Arial"/>
          <w:color w:val="000000"/>
        </w:rPr>
        <w:fldChar w:fldCharType="separate"/>
      </w:r>
    </w:p>
    <w:p w:rsidR="000C0208" w:rsidRDefault="000C0208" w:rsidP="000C0208">
      <w:pPr>
        <w:pStyle w:val="Balk2"/>
        <w:shd w:val="clear" w:color="auto" w:fill="FFFFFF"/>
        <w:spacing w:before="0" w:line="450" w:lineRule="atLeast"/>
        <w:rPr>
          <w:b/>
          <w:bCs/>
        </w:rPr>
      </w:pPr>
      <w:r>
        <w:rPr>
          <w:rFonts w:ascii="Arial" w:hAnsi="Arial" w:cs="Arial"/>
          <w:color w:val="000000"/>
          <w:sz w:val="27"/>
          <w:szCs w:val="27"/>
          <w:bdr w:val="none" w:sz="0" w:space="0" w:color="auto" w:frame="1"/>
        </w:rPr>
        <w:t>Belirtimler</w:t>
      </w:r>
    </w:p>
    <w:p w:rsidR="000C0208" w:rsidRDefault="000C0208" w:rsidP="000C0208">
      <w:pPr>
        <w:shd w:val="clear" w:color="auto" w:fill="FFFFFF"/>
        <w:rPr>
          <w:rFonts w:ascii="Arial" w:hAnsi="Arial" w:cs="Arial"/>
          <w:color w:val="000000"/>
          <w:sz w:val="24"/>
          <w:szCs w:val="24"/>
        </w:rPr>
      </w:pPr>
      <w:r>
        <w:rPr>
          <w:rFonts w:ascii="Arial" w:hAnsi="Arial" w:cs="Arial"/>
          <w:color w:val="000000"/>
        </w:rPr>
        <w:fldChar w:fldCharType="end"/>
      </w:r>
    </w:p>
    <w:p w:rsidR="000C0208" w:rsidRDefault="000C0208" w:rsidP="000C0208">
      <w:pPr>
        <w:shd w:val="clear" w:color="auto" w:fill="FFFFFF"/>
        <w:spacing w:line="270" w:lineRule="atLeast"/>
        <w:ind w:left="720"/>
        <w:rPr>
          <w:rFonts w:ascii="Arial" w:hAnsi="Arial" w:cs="Arial"/>
          <w:color w:val="000000"/>
          <w:sz w:val="21"/>
          <w:szCs w:val="21"/>
        </w:rPr>
      </w:pPr>
      <w:bookmarkStart w:id="0" w:name="_GoBack"/>
      <w:r>
        <w:rPr>
          <w:rFonts w:ascii="Arial" w:hAnsi="Arial" w:cs="Arial"/>
          <w:color w:val="000000"/>
          <w:sz w:val="21"/>
          <w:szCs w:val="21"/>
        </w:rPr>
        <w:t>Baskı sarf malzemelerinin rengi</w:t>
      </w:r>
    </w:p>
    <w:p w:rsidR="000C0208" w:rsidRDefault="000C0208" w:rsidP="000C0208">
      <w:pPr>
        <w:shd w:val="clear" w:color="auto" w:fill="FFFFFF"/>
        <w:spacing w:line="270" w:lineRule="atLeast"/>
        <w:ind w:left="720"/>
        <w:rPr>
          <w:rFonts w:ascii="Arial" w:hAnsi="Arial" w:cs="Arial"/>
          <w:color w:val="5A5A5A"/>
          <w:sz w:val="21"/>
          <w:szCs w:val="21"/>
        </w:rPr>
      </w:pPr>
      <w:r>
        <w:rPr>
          <w:rFonts w:ascii="Arial" w:hAnsi="Arial" w:cs="Arial"/>
          <w:color w:val="5A5A5A"/>
          <w:sz w:val="21"/>
          <w:szCs w:val="21"/>
        </w:rPr>
        <w:t>Üç renkli</w:t>
      </w:r>
    </w:p>
    <w:p w:rsidR="000C0208" w:rsidRDefault="000C0208" w:rsidP="000C0208">
      <w:pPr>
        <w:shd w:val="clear" w:color="auto" w:fill="FFFFFF"/>
        <w:spacing w:line="270" w:lineRule="atLeast"/>
        <w:ind w:left="720"/>
        <w:rPr>
          <w:rFonts w:ascii="Arial" w:hAnsi="Arial" w:cs="Arial"/>
          <w:color w:val="000000"/>
          <w:sz w:val="21"/>
          <w:szCs w:val="21"/>
        </w:rPr>
      </w:pPr>
      <w:r>
        <w:rPr>
          <w:rFonts w:ascii="Arial" w:hAnsi="Arial" w:cs="Arial"/>
          <w:color w:val="000000"/>
          <w:sz w:val="21"/>
          <w:szCs w:val="21"/>
        </w:rPr>
        <w:t>Mürekkep damlası</w:t>
      </w:r>
    </w:p>
    <w:p w:rsidR="000C0208" w:rsidRDefault="000C0208" w:rsidP="000C0208">
      <w:pPr>
        <w:shd w:val="clear" w:color="auto" w:fill="FFFFFF"/>
        <w:spacing w:line="270" w:lineRule="atLeast"/>
        <w:ind w:left="720"/>
        <w:rPr>
          <w:rFonts w:ascii="Arial" w:hAnsi="Arial" w:cs="Arial"/>
          <w:color w:val="5A5A5A"/>
          <w:sz w:val="21"/>
          <w:szCs w:val="21"/>
        </w:rPr>
      </w:pPr>
      <w:r>
        <w:rPr>
          <w:rFonts w:ascii="Arial" w:hAnsi="Arial" w:cs="Arial"/>
          <w:color w:val="5A5A5A"/>
          <w:sz w:val="21"/>
          <w:szCs w:val="21"/>
        </w:rPr>
        <w:t xml:space="preserve">3,25 </w:t>
      </w:r>
      <w:proofErr w:type="spellStart"/>
      <w:r>
        <w:rPr>
          <w:rFonts w:ascii="Arial" w:hAnsi="Arial" w:cs="Arial"/>
          <w:color w:val="5A5A5A"/>
          <w:sz w:val="21"/>
          <w:szCs w:val="21"/>
        </w:rPr>
        <w:t>pl</w:t>
      </w:r>
      <w:proofErr w:type="spellEnd"/>
      <w:r>
        <w:rPr>
          <w:rFonts w:ascii="Arial" w:hAnsi="Arial" w:cs="Arial"/>
          <w:color w:val="5A5A5A"/>
          <w:sz w:val="21"/>
          <w:szCs w:val="21"/>
        </w:rPr>
        <w:t xml:space="preserve">, 6,8 </w:t>
      </w:r>
      <w:proofErr w:type="spellStart"/>
      <w:r>
        <w:rPr>
          <w:rFonts w:ascii="Arial" w:hAnsi="Arial" w:cs="Arial"/>
          <w:color w:val="5A5A5A"/>
          <w:sz w:val="21"/>
          <w:szCs w:val="21"/>
        </w:rPr>
        <w:t>pl</w:t>
      </w:r>
      <w:proofErr w:type="spellEnd"/>
    </w:p>
    <w:p w:rsidR="000C0208" w:rsidRDefault="000C0208" w:rsidP="000C0208">
      <w:pPr>
        <w:shd w:val="clear" w:color="auto" w:fill="FFFFFF"/>
        <w:spacing w:line="270" w:lineRule="atLeast"/>
        <w:ind w:left="720"/>
        <w:rPr>
          <w:rFonts w:ascii="Arial" w:hAnsi="Arial" w:cs="Arial"/>
          <w:color w:val="000000"/>
          <w:sz w:val="21"/>
          <w:szCs w:val="21"/>
        </w:rPr>
      </w:pPr>
      <w:r>
        <w:rPr>
          <w:rFonts w:ascii="Arial" w:hAnsi="Arial" w:cs="Arial"/>
          <w:color w:val="000000"/>
          <w:sz w:val="21"/>
          <w:szCs w:val="21"/>
        </w:rPr>
        <w:t>Mürekkep türleri</w:t>
      </w:r>
    </w:p>
    <w:p w:rsidR="000C0208" w:rsidRDefault="000C0208" w:rsidP="000C0208">
      <w:pPr>
        <w:numPr>
          <w:ilvl w:val="0"/>
          <w:numId w:val="5"/>
        </w:numPr>
        <w:shd w:val="clear" w:color="auto" w:fill="FFFFFF"/>
        <w:spacing w:after="0" w:line="330" w:lineRule="atLeast"/>
        <w:rPr>
          <w:rFonts w:ascii="Arial" w:hAnsi="Arial" w:cs="Arial"/>
          <w:color w:val="5A5A5A"/>
          <w:sz w:val="21"/>
          <w:szCs w:val="21"/>
        </w:rPr>
      </w:pPr>
      <w:r>
        <w:rPr>
          <w:rFonts w:ascii="Arial" w:hAnsi="Arial" w:cs="Arial"/>
          <w:color w:val="5A5A5A"/>
          <w:sz w:val="21"/>
          <w:szCs w:val="21"/>
        </w:rPr>
        <w:t>Boya temelli</w:t>
      </w:r>
    </w:p>
    <w:p w:rsidR="000C0208" w:rsidRDefault="000C0208" w:rsidP="000C0208">
      <w:pPr>
        <w:shd w:val="clear" w:color="auto" w:fill="FFFFFF"/>
        <w:spacing w:line="270" w:lineRule="atLeast"/>
        <w:ind w:left="720"/>
        <w:rPr>
          <w:rFonts w:ascii="Arial" w:hAnsi="Arial" w:cs="Arial"/>
          <w:color w:val="000000"/>
          <w:sz w:val="21"/>
          <w:szCs w:val="21"/>
        </w:rPr>
      </w:pPr>
      <w:r>
        <w:rPr>
          <w:rFonts w:ascii="Arial" w:hAnsi="Arial" w:cs="Arial"/>
          <w:color w:val="000000"/>
          <w:sz w:val="21"/>
          <w:szCs w:val="21"/>
        </w:rPr>
        <w:t>Baskı kapasitesi (renkli)</w:t>
      </w:r>
    </w:p>
    <w:p w:rsidR="000C0208" w:rsidRDefault="000C0208" w:rsidP="000C0208">
      <w:pPr>
        <w:shd w:val="clear" w:color="auto" w:fill="FFFFFF"/>
        <w:spacing w:line="270" w:lineRule="atLeast"/>
        <w:ind w:left="720"/>
        <w:rPr>
          <w:rFonts w:ascii="Arial" w:hAnsi="Arial" w:cs="Arial"/>
          <w:color w:val="5A5A5A"/>
          <w:sz w:val="21"/>
          <w:szCs w:val="21"/>
        </w:rPr>
      </w:pPr>
      <w:r>
        <w:rPr>
          <w:rFonts w:ascii="Arial" w:hAnsi="Arial" w:cs="Arial"/>
          <w:color w:val="5A5A5A"/>
          <w:sz w:val="21"/>
          <w:szCs w:val="21"/>
        </w:rPr>
        <w:t>~165 sayfa</w:t>
      </w:r>
    </w:p>
    <w:bookmarkEnd w:id="0"/>
    <w:p w:rsidR="000C0208" w:rsidRDefault="000C0208" w:rsidP="000C0208">
      <w:pPr>
        <w:shd w:val="clear" w:color="auto" w:fill="FFFFFF"/>
        <w:spacing w:line="270" w:lineRule="atLeast"/>
        <w:ind w:left="720"/>
        <w:rPr>
          <w:rFonts w:ascii="Arial" w:hAnsi="Arial" w:cs="Arial"/>
          <w:color w:val="000000"/>
          <w:sz w:val="21"/>
          <w:szCs w:val="21"/>
        </w:rPr>
      </w:pPr>
      <w:r>
        <w:rPr>
          <w:rFonts w:ascii="Arial" w:hAnsi="Arial" w:cs="Arial"/>
          <w:color w:val="000000"/>
          <w:sz w:val="21"/>
          <w:szCs w:val="21"/>
        </w:rPr>
        <w:t>Sayfa üretimi dipnotu</w:t>
      </w:r>
    </w:p>
    <w:p w:rsidR="000C0208" w:rsidRDefault="000C0208" w:rsidP="000C0208">
      <w:pPr>
        <w:shd w:val="clear" w:color="auto" w:fill="FFFFFF"/>
        <w:spacing w:line="270" w:lineRule="atLeast"/>
        <w:ind w:left="720"/>
        <w:rPr>
          <w:rFonts w:ascii="Arial" w:hAnsi="Arial" w:cs="Arial"/>
          <w:color w:val="5A5A5A"/>
          <w:sz w:val="21"/>
          <w:szCs w:val="21"/>
        </w:rPr>
      </w:pPr>
      <w:r>
        <w:rPr>
          <w:rFonts w:ascii="Arial" w:hAnsi="Arial" w:cs="Arial"/>
          <w:color w:val="5A5A5A"/>
          <w:sz w:val="21"/>
          <w:szCs w:val="21"/>
        </w:rPr>
        <w:t xml:space="preserve">Yaklaşık ortalama için ISO/IEC 24711 veya HP test yöntemleri ve kesintisiz baskı </w:t>
      </w:r>
      <w:proofErr w:type="gramStart"/>
      <w:r>
        <w:rPr>
          <w:rFonts w:ascii="Arial" w:hAnsi="Arial" w:cs="Arial"/>
          <w:color w:val="5A5A5A"/>
          <w:sz w:val="21"/>
          <w:szCs w:val="21"/>
        </w:rPr>
        <w:t>baz</w:t>
      </w:r>
      <w:proofErr w:type="gramEnd"/>
      <w:r>
        <w:rPr>
          <w:rFonts w:ascii="Arial" w:hAnsi="Arial" w:cs="Arial"/>
          <w:color w:val="5A5A5A"/>
          <w:sz w:val="21"/>
          <w:szCs w:val="21"/>
        </w:rPr>
        <w:t xml:space="preserve"> alınmıştır. Gerçek baskı kapasitesi basılan sayfaların içeriğine ve diğer etkenlere bağlı olarak önemli ölçüde değişiklik gösterir. Ayrıntılı bilgi için http://www.hp.com/go/learnaboutsupplies adresine bakın.</w:t>
      </w:r>
    </w:p>
    <w:p w:rsidR="000C0208" w:rsidRDefault="000C0208" w:rsidP="000C0208">
      <w:pPr>
        <w:shd w:val="clear" w:color="auto" w:fill="FFFFFF"/>
        <w:spacing w:line="240" w:lineRule="auto"/>
        <w:rPr>
          <w:rStyle w:val="icnplsldrk"/>
          <w:b/>
          <w:bCs/>
          <w:color w:val="000000"/>
          <w:sz w:val="27"/>
          <w:szCs w:val="27"/>
          <w:bdr w:val="none" w:sz="0" w:space="0" w:color="auto" w:frame="1"/>
        </w:rPr>
      </w:pPr>
      <w:r>
        <w:rPr>
          <w:rFonts w:ascii="Arial" w:hAnsi="Arial" w:cs="Arial"/>
          <w:color w:val="000000"/>
        </w:rPr>
        <w:fldChar w:fldCharType="begin"/>
      </w:r>
      <w:r>
        <w:rPr>
          <w:rFonts w:ascii="Arial" w:hAnsi="Arial" w:cs="Arial"/>
          <w:color w:val="000000"/>
        </w:rPr>
        <w:instrText xml:space="preserve"> HYPERLINK "javascript:%20void(0);" </w:instrText>
      </w:r>
      <w:r>
        <w:rPr>
          <w:rFonts w:ascii="Arial" w:hAnsi="Arial" w:cs="Arial"/>
          <w:color w:val="000000"/>
        </w:rPr>
        <w:fldChar w:fldCharType="separate"/>
      </w:r>
    </w:p>
    <w:p w:rsidR="000C0208" w:rsidRDefault="000C0208" w:rsidP="000C0208">
      <w:pPr>
        <w:pStyle w:val="Balk2"/>
        <w:shd w:val="clear" w:color="auto" w:fill="FFFFFF"/>
        <w:spacing w:before="0" w:line="450" w:lineRule="atLeast"/>
        <w:rPr>
          <w:b/>
          <w:bCs/>
        </w:rPr>
      </w:pPr>
      <w:r>
        <w:rPr>
          <w:rFonts w:ascii="Arial" w:hAnsi="Arial" w:cs="Arial"/>
          <w:color w:val="000000"/>
          <w:sz w:val="27"/>
          <w:szCs w:val="27"/>
          <w:bdr w:val="none" w:sz="0" w:space="0" w:color="auto" w:frame="1"/>
        </w:rPr>
        <w:t>İşletim gereksinimleri</w:t>
      </w:r>
    </w:p>
    <w:p w:rsidR="000C0208" w:rsidRDefault="000C0208" w:rsidP="000C0208">
      <w:pPr>
        <w:shd w:val="clear" w:color="auto" w:fill="FFFFFF"/>
        <w:rPr>
          <w:rFonts w:ascii="Arial" w:hAnsi="Arial" w:cs="Arial"/>
          <w:color w:val="000000"/>
          <w:sz w:val="24"/>
          <w:szCs w:val="24"/>
        </w:rPr>
      </w:pPr>
      <w:r>
        <w:rPr>
          <w:rFonts w:ascii="Arial" w:hAnsi="Arial" w:cs="Arial"/>
          <w:color w:val="000000"/>
        </w:rPr>
        <w:fldChar w:fldCharType="end"/>
      </w:r>
    </w:p>
    <w:p w:rsidR="000C0208" w:rsidRDefault="000C0208" w:rsidP="000C0208">
      <w:pPr>
        <w:shd w:val="clear" w:color="auto" w:fill="FFFFFF"/>
        <w:spacing w:line="270" w:lineRule="atLeast"/>
        <w:ind w:left="720"/>
        <w:rPr>
          <w:rFonts w:ascii="Arial" w:hAnsi="Arial" w:cs="Arial"/>
          <w:color w:val="000000"/>
          <w:sz w:val="21"/>
          <w:szCs w:val="21"/>
        </w:rPr>
      </w:pPr>
      <w:r>
        <w:rPr>
          <w:rFonts w:ascii="Arial" w:hAnsi="Arial" w:cs="Arial"/>
          <w:color w:val="000000"/>
          <w:sz w:val="21"/>
          <w:szCs w:val="21"/>
        </w:rPr>
        <w:t>Çalışma ısısı aralığı</w:t>
      </w:r>
    </w:p>
    <w:p w:rsidR="000C0208" w:rsidRDefault="000C0208" w:rsidP="000C0208">
      <w:pPr>
        <w:shd w:val="clear" w:color="auto" w:fill="FFFFFF"/>
        <w:spacing w:line="270" w:lineRule="atLeast"/>
        <w:ind w:left="720"/>
        <w:rPr>
          <w:rFonts w:ascii="Arial" w:hAnsi="Arial" w:cs="Arial"/>
          <w:color w:val="5A5A5A"/>
          <w:sz w:val="21"/>
          <w:szCs w:val="21"/>
        </w:rPr>
      </w:pPr>
      <w:r>
        <w:rPr>
          <w:rFonts w:ascii="Arial" w:hAnsi="Arial" w:cs="Arial"/>
          <w:color w:val="5A5A5A"/>
          <w:sz w:val="21"/>
          <w:szCs w:val="21"/>
        </w:rPr>
        <w:lastRenderedPageBreak/>
        <w:t>15 - 32°C</w:t>
      </w:r>
    </w:p>
    <w:p w:rsidR="000C0208" w:rsidRDefault="000C0208" w:rsidP="000C0208">
      <w:pPr>
        <w:shd w:val="clear" w:color="auto" w:fill="FFFFFF"/>
        <w:spacing w:line="270" w:lineRule="atLeast"/>
        <w:ind w:left="720"/>
        <w:rPr>
          <w:rFonts w:ascii="Arial" w:hAnsi="Arial" w:cs="Arial"/>
          <w:color w:val="000000"/>
          <w:sz w:val="21"/>
          <w:szCs w:val="21"/>
        </w:rPr>
      </w:pPr>
      <w:r>
        <w:rPr>
          <w:rFonts w:ascii="Arial" w:hAnsi="Arial" w:cs="Arial"/>
          <w:color w:val="000000"/>
          <w:sz w:val="21"/>
          <w:szCs w:val="21"/>
        </w:rPr>
        <w:t>Depolama Isısı</w:t>
      </w:r>
    </w:p>
    <w:p w:rsidR="000C0208" w:rsidRDefault="000C0208" w:rsidP="000C0208">
      <w:pPr>
        <w:shd w:val="clear" w:color="auto" w:fill="FFFFFF"/>
        <w:spacing w:line="270" w:lineRule="atLeast"/>
        <w:ind w:left="720"/>
        <w:rPr>
          <w:rFonts w:ascii="Arial" w:hAnsi="Arial" w:cs="Arial"/>
          <w:color w:val="5A5A5A"/>
          <w:sz w:val="21"/>
          <w:szCs w:val="21"/>
        </w:rPr>
      </w:pPr>
      <w:r>
        <w:rPr>
          <w:rFonts w:ascii="Arial" w:hAnsi="Arial" w:cs="Arial"/>
          <w:color w:val="5A5A5A"/>
          <w:sz w:val="21"/>
          <w:szCs w:val="21"/>
        </w:rPr>
        <w:t>-40 - 60°C</w:t>
      </w:r>
    </w:p>
    <w:p w:rsidR="000C0208" w:rsidRDefault="000C0208" w:rsidP="000C0208">
      <w:pPr>
        <w:shd w:val="clear" w:color="auto" w:fill="FFFFFF"/>
        <w:spacing w:line="270" w:lineRule="atLeast"/>
        <w:ind w:left="720"/>
        <w:rPr>
          <w:rFonts w:ascii="Arial" w:hAnsi="Arial" w:cs="Arial"/>
          <w:color w:val="000000"/>
          <w:sz w:val="21"/>
          <w:szCs w:val="21"/>
        </w:rPr>
      </w:pPr>
      <w:r>
        <w:rPr>
          <w:rFonts w:ascii="Arial" w:hAnsi="Arial" w:cs="Arial"/>
          <w:color w:val="000000"/>
          <w:sz w:val="21"/>
          <w:szCs w:val="21"/>
        </w:rPr>
        <w:t>Depolama nemi</w:t>
      </w:r>
    </w:p>
    <w:p w:rsidR="000C0208" w:rsidRDefault="000C0208" w:rsidP="000C0208">
      <w:pPr>
        <w:shd w:val="clear" w:color="auto" w:fill="FFFFFF"/>
        <w:spacing w:line="270" w:lineRule="atLeast"/>
        <w:ind w:left="720"/>
        <w:rPr>
          <w:rFonts w:ascii="Arial" w:hAnsi="Arial" w:cs="Arial"/>
          <w:color w:val="5A5A5A"/>
          <w:sz w:val="21"/>
          <w:szCs w:val="21"/>
        </w:rPr>
      </w:pPr>
      <w:r>
        <w:rPr>
          <w:rFonts w:ascii="Arial" w:hAnsi="Arial" w:cs="Arial"/>
          <w:color w:val="5A5A5A"/>
          <w:sz w:val="21"/>
          <w:szCs w:val="21"/>
        </w:rPr>
        <w:t>% 20 - 80 BN</w:t>
      </w:r>
    </w:p>
    <w:p w:rsidR="000C0208" w:rsidRDefault="000C0208" w:rsidP="000C0208">
      <w:pPr>
        <w:shd w:val="clear" w:color="auto" w:fill="FFFFFF"/>
        <w:spacing w:line="240" w:lineRule="auto"/>
        <w:rPr>
          <w:rStyle w:val="icnplsldrk"/>
          <w:b/>
          <w:bCs/>
          <w:color w:val="000000"/>
          <w:sz w:val="27"/>
          <w:szCs w:val="27"/>
          <w:bdr w:val="none" w:sz="0" w:space="0" w:color="auto" w:frame="1"/>
        </w:rPr>
      </w:pPr>
      <w:r>
        <w:rPr>
          <w:rFonts w:ascii="Arial" w:hAnsi="Arial" w:cs="Arial"/>
          <w:color w:val="000000"/>
        </w:rPr>
        <w:fldChar w:fldCharType="begin"/>
      </w:r>
      <w:r>
        <w:rPr>
          <w:rFonts w:ascii="Arial" w:hAnsi="Arial" w:cs="Arial"/>
          <w:color w:val="000000"/>
        </w:rPr>
        <w:instrText xml:space="preserve"> HYPERLINK "javascript:%20void(0);" </w:instrText>
      </w:r>
      <w:r>
        <w:rPr>
          <w:rFonts w:ascii="Arial" w:hAnsi="Arial" w:cs="Arial"/>
          <w:color w:val="000000"/>
        </w:rPr>
        <w:fldChar w:fldCharType="separate"/>
      </w:r>
    </w:p>
    <w:p w:rsidR="000C0208" w:rsidRDefault="000C0208" w:rsidP="000C0208">
      <w:pPr>
        <w:pStyle w:val="Balk2"/>
        <w:shd w:val="clear" w:color="auto" w:fill="FFFFFF"/>
        <w:spacing w:before="0" w:line="450" w:lineRule="atLeast"/>
        <w:rPr>
          <w:b/>
          <w:bCs/>
        </w:rPr>
      </w:pPr>
      <w:r>
        <w:rPr>
          <w:rFonts w:ascii="Arial" w:hAnsi="Arial" w:cs="Arial"/>
          <w:color w:val="000000"/>
          <w:sz w:val="27"/>
          <w:szCs w:val="27"/>
          <w:bdr w:val="none" w:sz="0" w:space="0" w:color="auto" w:frame="1"/>
        </w:rPr>
        <w:t>Boyutlar ve ağırlık</w:t>
      </w:r>
    </w:p>
    <w:p w:rsidR="000C0208" w:rsidRDefault="000C0208" w:rsidP="000C0208">
      <w:pPr>
        <w:shd w:val="clear" w:color="auto" w:fill="FFFFFF"/>
        <w:rPr>
          <w:rFonts w:ascii="Arial" w:hAnsi="Arial" w:cs="Arial"/>
          <w:color w:val="000000"/>
          <w:sz w:val="24"/>
          <w:szCs w:val="24"/>
        </w:rPr>
      </w:pPr>
      <w:r>
        <w:rPr>
          <w:rFonts w:ascii="Arial" w:hAnsi="Arial" w:cs="Arial"/>
          <w:color w:val="000000"/>
        </w:rPr>
        <w:fldChar w:fldCharType="end"/>
      </w:r>
    </w:p>
    <w:p w:rsidR="000C0208" w:rsidRDefault="000C0208" w:rsidP="000C0208">
      <w:pPr>
        <w:shd w:val="clear" w:color="auto" w:fill="FFFFFF"/>
        <w:spacing w:line="270" w:lineRule="atLeast"/>
        <w:ind w:left="720"/>
        <w:rPr>
          <w:rFonts w:ascii="Arial" w:hAnsi="Arial" w:cs="Arial"/>
          <w:color w:val="000000"/>
          <w:sz w:val="21"/>
          <w:szCs w:val="21"/>
        </w:rPr>
      </w:pPr>
      <w:r>
        <w:rPr>
          <w:rFonts w:ascii="Arial" w:hAnsi="Arial" w:cs="Arial"/>
          <w:color w:val="000000"/>
          <w:sz w:val="21"/>
          <w:szCs w:val="21"/>
        </w:rPr>
        <w:t>Paket boyutları (G x D x Y)</w:t>
      </w:r>
    </w:p>
    <w:p w:rsidR="000C0208" w:rsidRDefault="000C0208" w:rsidP="000C0208">
      <w:pPr>
        <w:shd w:val="clear" w:color="auto" w:fill="FFFFFF"/>
        <w:spacing w:line="270" w:lineRule="atLeast"/>
        <w:ind w:left="720"/>
        <w:rPr>
          <w:rFonts w:ascii="Arial" w:hAnsi="Arial" w:cs="Arial"/>
          <w:color w:val="5A5A5A"/>
          <w:sz w:val="21"/>
          <w:szCs w:val="21"/>
        </w:rPr>
      </w:pPr>
      <w:r>
        <w:rPr>
          <w:rFonts w:ascii="Arial" w:hAnsi="Arial" w:cs="Arial"/>
          <w:color w:val="5A5A5A"/>
          <w:sz w:val="21"/>
          <w:szCs w:val="21"/>
        </w:rPr>
        <w:t>113 x 37 x 115 mm</w:t>
      </w:r>
    </w:p>
    <w:p w:rsidR="000C0208" w:rsidRDefault="000C0208" w:rsidP="000C0208">
      <w:pPr>
        <w:shd w:val="clear" w:color="auto" w:fill="FFFFFF"/>
        <w:spacing w:line="270" w:lineRule="atLeast"/>
        <w:ind w:left="720"/>
        <w:rPr>
          <w:rFonts w:ascii="Arial" w:hAnsi="Arial" w:cs="Arial"/>
          <w:color w:val="000000"/>
          <w:sz w:val="21"/>
          <w:szCs w:val="21"/>
        </w:rPr>
      </w:pPr>
      <w:r>
        <w:rPr>
          <w:rFonts w:ascii="Arial" w:hAnsi="Arial" w:cs="Arial"/>
          <w:color w:val="000000"/>
          <w:sz w:val="21"/>
          <w:szCs w:val="21"/>
        </w:rPr>
        <w:t>Paket ağırlığı</w:t>
      </w:r>
    </w:p>
    <w:p w:rsidR="000C0208" w:rsidRDefault="000C0208" w:rsidP="000C0208">
      <w:pPr>
        <w:shd w:val="clear" w:color="auto" w:fill="FFFFFF"/>
        <w:spacing w:line="270" w:lineRule="atLeast"/>
        <w:ind w:left="720"/>
        <w:rPr>
          <w:rFonts w:ascii="Arial" w:hAnsi="Arial" w:cs="Arial"/>
          <w:color w:val="5A5A5A"/>
          <w:sz w:val="21"/>
          <w:szCs w:val="21"/>
        </w:rPr>
      </w:pPr>
      <w:r>
        <w:rPr>
          <w:rFonts w:ascii="Arial" w:hAnsi="Arial" w:cs="Arial"/>
          <w:color w:val="5A5A5A"/>
          <w:sz w:val="21"/>
          <w:szCs w:val="21"/>
        </w:rPr>
        <w:t>0,05 kg</w:t>
      </w:r>
    </w:p>
    <w:p w:rsidR="000C0208" w:rsidRDefault="000C0208" w:rsidP="000C0208">
      <w:pPr>
        <w:shd w:val="clear" w:color="auto" w:fill="FFFFFF"/>
        <w:spacing w:line="240" w:lineRule="auto"/>
        <w:rPr>
          <w:rStyle w:val="icnplsldrk"/>
          <w:b/>
          <w:bCs/>
          <w:color w:val="000000"/>
          <w:sz w:val="27"/>
          <w:szCs w:val="27"/>
          <w:bdr w:val="none" w:sz="0" w:space="0" w:color="auto" w:frame="1"/>
        </w:rPr>
      </w:pPr>
      <w:r>
        <w:rPr>
          <w:rFonts w:ascii="Arial" w:hAnsi="Arial" w:cs="Arial"/>
          <w:color w:val="000000"/>
        </w:rPr>
        <w:fldChar w:fldCharType="begin"/>
      </w:r>
      <w:r>
        <w:rPr>
          <w:rFonts w:ascii="Arial" w:hAnsi="Arial" w:cs="Arial"/>
          <w:color w:val="000000"/>
        </w:rPr>
        <w:instrText xml:space="preserve"> HYPERLINK "javascript:%20void(0);" </w:instrText>
      </w:r>
      <w:r>
        <w:rPr>
          <w:rFonts w:ascii="Arial" w:hAnsi="Arial" w:cs="Arial"/>
          <w:color w:val="000000"/>
        </w:rPr>
        <w:fldChar w:fldCharType="separate"/>
      </w:r>
    </w:p>
    <w:p w:rsidR="000C0208" w:rsidRDefault="000C0208" w:rsidP="000C0208">
      <w:pPr>
        <w:pStyle w:val="Balk2"/>
        <w:shd w:val="clear" w:color="auto" w:fill="FFFFFF"/>
        <w:spacing w:before="0" w:line="450" w:lineRule="atLeast"/>
        <w:rPr>
          <w:b/>
          <w:bCs/>
        </w:rPr>
      </w:pPr>
      <w:r>
        <w:rPr>
          <w:rFonts w:ascii="Arial" w:hAnsi="Arial" w:cs="Arial"/>
          <w:color w:val="000000"/>
          <w:sz w:val="27"/>
          <w:szCs w:val="27"/>
          <w:bdr w:val="none" w:sz="0" w:space="0" w:color="auto" w:frame="1"/>
        </w:rPr>
        <w:t>İçindekiler</w:t>
      </w:r>
    </w:p>
    <w:p w:rsidR="000C0208" w:rsidRDefault="000C0208" w:rsidP="000C0208">
      <w:pPr>
        <w:shd w:val="clear" w:color="auto" w:fill="FFFFFF"/>
        <w:rPr>
          <w:rFonts w:ascii="Arial" w:hAnsi="Arial" w:cs="Arial"/>
          <w:color w:val="000000"/>
          <w:sz w:val="24"/>
          <w:szCs w:val="24"/>
        </w:rPr>
      </w:pPr>
      <w:r>
        <w:rPr>
          <w:rFonts w:ascii="Arial" w:hAnsi="Arial" w:cs="Arial"/>
          <w:color w:val="000000"/>
        </w:rPr>
        <w:fldChar w:fldCharType="end"/>
      </w:r>
    </w:p>
    <w:p w:rsidR="000C0208" w:rsidRDefault="000C0208" w:rsidP="000C0208">
      <w:pPr>
        <w:shd w:val="clear" w:color="auto" w:fill="FFFFFF"/>
        <w:spacing w:line="270" w:lineRule="atLeast"/>
        <w:ind w:left="720"/>
        <w:rPr>
          <w:rFonts w:ascii="Arial" w:hAnsi="Arial" w:cs="Arial"/>
          <w:color w:val="000000"/>
          <w:sz w:val="21"/>
          <w:szCs w:val="21"/>
        </w:rPr>
      </w:pPr>
      <w:r>
        <w:rPr>
          <w:rFonts w:ascii="Arial" w:hAnsi="Arial" w:cs="Arial"/>
          <w:color w:val="000000"/>
          <w:sz w:val="21"/>
          <w:szCs w:val="21"/>
        </w:rPr>
        <w:t>Garanti</w:t>
      </w:r>
    </w:p>
    <w:p w:rsidR="000C0208" w:rsidRDefault="000C0208" w:rsidP="000C0208">
      <w:pPr>
        <w:shd w:val="clear" w:color="auto" w:fill="FFFFFF"/>
        <w:spacing w:line="270" w:lineRule="atLeast"/>
        <w:ind w:left="720"/>
        <w:rPr>
          <w:rFonts w:ascii="Arial" w:hAnsi="Arial" w:cs="Arial"/>
          <w:color w:val="5A5A5A"/>
          <w:sz w:val="21"/>
          <w:szCs w:val="21"/>
        </w:rPr>
      </w:pPr>
      <w:proofErr w:type="spellStart"/>
      <w:r>
        <w:rPr>
          <w:rFonts w:ascii="Arial" w:hAnsi="Arial" w:cs="Arial"/>
          <w:color w:val="5A5A5A"/>
          <w:sz w:val="21"/>
          <w:szCs w:val="21"/>
        </w:rPr>
        <w:t>HP'nin</w:t>
      </w:r>
      <w:proofErr w:type="spellEnd"/>
      <w:r>
        <w:rPr>
          <w:rFonts w:ascii="Arial" w:hAnsi="Arial" w:cs="Arial"/>
          <w:color w:val="5A5A5A"/>
          <w:sz w:val="21"/>
          <w:szCs w:val="21"/>
        </w:rPr>
        <w:t xml:space="preserve"> mürekkep kartuşlarında ve baskı kafalarında garanti süresi boyunca herhangi bir malzeme ve işçilik hatası olmayacağı garanti edilir.</w:t>
      </w:r>
    </w:p>
    <w:p w:rsidR="000C0208" w:rsidRDefault="000C0208" w:rsidP="000C0208">
      <w:pPr>
        <w:shd w:val="clear" w:color="auto" w:fill="FFFFFF"/>
        <w:spacing w:line="270" w:lineRule="atLeast"/>
        <w:ind w:left="720"/>
        <w:rPr>
          <w:rFonts w:ascii="Arial" w:hAnsi="Arial" w:cs="Arial"/>
          <w:color w:val="000000"/>
          <w:sz w:val="21"/>
          <w:szCs w:val="21"/>
        </w:rPr>
      </w:pPr>
      <w:r>
        <w:rPr>
          <w:rFonts w:ascii="Arial" w:hAnsi="Arial" w:cs="Arial"/>
          <w:color w:val="000000"/>
          <w:sz w:val="21"/>
          <w:szCs w:val="21"/>
        </w:rPr>
        <w:t>Kutudakiler</w:t>
      </w:r>
    </w:p>
    <w:p w:rsidR="000C0208" w:rsidRDefault="000C0208" w:rsidP="000C0208">
      <w:pPr>
        <w:numPr>
          <w:ilvl w:val="0"/>
          <w:numId w:val="6"/>
        </w:numPr>
        <w:shd w:val="clear" w:color="auto" w:fill="FFFFFF"/>
        <w:spacing w:after="0" w:line="330" w:lineRule="atLeast"/>
        <w:rPr>
          <w:rFonts w:ascii="Arial" w:hAnsi="Arial" w:cs="Arial"/>
          <w:color w:val="5A5A5A"/>
          <w:sz w:val="21"/>
          <w:szCs w:val="21"/>
        </w:rPr>
      </w:pPr>
      <w:r>
        <w:rPr>
          <w:rFonts w:ascii="Arial" w:hAnsi="Arial" w:cs="Arial"/>
          <w:color w:val="5A5A5A"/>
          <w:sz w:val="21"/>
          <w:szCs w:val="21"/>
        </w:rPr>
        <w:t>Mürekkep kartuşu</w:t>
      </w:r>
    </w:p>
    <w:p w:rsidR="00243DCB" w:rsidRDefault="00243DCB"/>
    <w:p w:rsidR="00243DCB" w:rsidRDefault="00243DCB" w:rsidP="00243DCB">
      <w:pPr>
        <w:pStyle w:val="ListeParagraf"/>
        <w:numPr>
          <w:ilvl w:val="0"/>
          <w:numId w:val="2"/>
        </w:numPr>
        <w:rPr>
          <w:b/>
          <w:sz w:val="28"/>
        </w:rPr>
      </w:pPr>
      <w:r w:rsidRPr="00243DCB">
        <w:rPr>
          <w:b/>
          <w:sz w:val="28"/>
        </w:rPr>
        <w:t>UYUMLU ÜRÜNLER</w:t>
      </w:r>
    </w:p>
    <w:p w:rsidR="00243DCB" w:rsidRPr="00243DCB" w:rsidRDefault="003002E3" w:rsidP="003002E3">
      <w:pPr>
        <w:rPr>
          <w:b/>
          <w:sz w:val="28"/>
        </w:rPr>
      </w:pPr>
      <w:r>
        <w:rPr>
          <w:rStyle w:val="prodname"/>
          <w:rFonts w:ascii="Arial" w:hAnsi="Arial" w:cs="Arial"/>
          <w:b/>
          <w:bCs/>
          <w:color w:val="000000"/>
          <w:shd w:val="clear" w:color="auto" w:fill="FFFFFF"/>
        </w:rPr>
        <w:t xml:space="preserve">HP </w:t>
      </w:r>
      <w:proofErr w:type="spellStart"/>
      <w:r>
        <w:rPr>
          <w:rStyle w:val="prodname"/>
          <w:rFonts w:ascii="Arial" w:hAnsi="Arial" w:cs="Arial"/>
          <w:b/>
          <w:bCs/>
          <w:color w:val="000000"/>
          <w:shd w:val="clear" w:color="auto" w:fill="FFFFFF"/>
        </w:rPr>
        <w:t>DeskJet</w:t>
      </w:r>
      <w:proofErr w:type="spellEnd"/>
      <w:r>
        <w:rPr>
          <w:rStyle w:val="prodname"/>
          <w:rFonts w:ascii="Arial" w:hAnsi="Arial" w:cs="Arial"/>
          <w:b/>
          <w:bCs/>
          <w:color w:val="000000"/>
          <w:shd w:val="clear" w:color="auto" w:fill="FFFFFF"/>
        </w:rPr>
        <w:t xml:space="preserve"> 2130 </w:t>
      </w:r>
      <w:proofErr w:type="spellStart"/>
      <w:r>
        <w:rPr>
          <w:rStyle w:val="prodname"/>
          <w:rFonts w:ascii="Arial" w:hAnsi="Arial" w:cs="Arial"/>
          <w:b/>
          <w:bCs/>
          <w:color w:val="000000"/>
          <w:shd w:val="clear" w:color="auto" w:fill="FFFFFF"/>
        </w:rPr>
        <w:t>All</w:t>
      </w:r>
      <w:proofErr w:type="spellEnd"/>
      <w:r>
        <w:rPr>
          <w:rStyle w:val="prodname"/>
          <w:rFonts w:ascii="Arial" w:hAnsi="Arial" w:cs="Arial"/>
          <w:b/>
          <w:bCs/>
          <w:color w:val="000000"/>
          <w:shd w:val="clear" w:color="auto" w:fill="FFFFFF"/>
        </w:rPr>
        <w:t>-in-</w:t>
      </w:r>
      <w:proofErr w:type="spellStart"/>
      <w:r>
        <w:rPr>
          <w:rStyle w:val="prodname"/>
          <w:rFonts w:ascii="Arial" w:hAnsi="Arial" w:cs="Arial"/>
          <w:b/>
          <w:bCs/>
          <w:color w:val="000000"/>
          <w:shd w:val="clear" w:color="auto" w:fill="FFFFFF"/>
        </w:rPr>
        <w:t>One</w:t>
      </w:r>
      <w:proofErr w:type="spellEnd"/>
      <w:r>
        <w:rPr>
          <w:rStyle w:val="prodname"/>
          <w:rFonts w:ascii="Arial" w:hAnsi="Arial" w:cs="Arial"/>
          <w:b/>
          <w:bCs/>
          <w:color w:val="000000"/>
          <w:shd w:val="clear" w:color="auto" w:fill="FFFFFF"/>
        </w:rPr>
        <w:t xml:space="preserve"> Yazıcı(F5S40B)</w:t>
      </w:r>
    </w:p>
    <w:sectPr w:rsidR="00243DCB" w:rsidRPr="00243D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Arial">
    <w:panose1 w:val="020B0604020202020204"/>
    <w:charset w:val="A2"/>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48A"/>
    <w:multiLevelType w:val="multilevel"/>
    <w:tmpl w:val="AE883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E23A93"/>
    <w:multiLevelType w:val="multilevel"/>
    <w:tmpl w:val="BCA2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957793"/>
    <w:multiLevelType w:val="hybridMultilevel"/>
    <w:tmpl w:val="25E2D0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2707FF8"/>
    <w:multiLevelType w:val="multilevel"/>
    <w:tmpl w:val="5FF6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AC6757"/>
    <w:multiLevelType w:val="multilevel"/>
    <w:tmpl w:val="8C72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F239E9"/>
    <w:multiLevelType w:val="multilevel"/>
    <w:tmpl w:val="D7346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DCB"/>
    <w:rsid w:val="000C0208"/>
    <w:rsid w:val="00243DCB"/>
    <w:rsid w:val="00252C82"/>
    <w:rsid w:val="003002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9ADABE-846D-45DB-8078-E46311807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243DC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next w:val="Normal"/>
    <w:link w:val="Balk2Char"/>
    <w:uiPriority w:val="9"/>
    <w:semiHidden/>
    <w:unhideWhenUsed/>
    <w:qFormat/>
    <w:rsid w:val="00243DC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43DCB"/>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semiHidden/>
    <w:rsid w:val="00243DCB"/>
    <w:rPr>
      <w:rFonts w:asciiTheme="majorHAnsi" w:eastAsiaTheme="majorEastAsia" w:hAnsiTheme="majorHAnsi" w:cstheme="majorBidi"/>
      <w:color w:val="2E74B5" w:themeColor="accent1" w:themeShade="BF"/>
      <w:sz w:val="26"/>
      <w:szCs w:val="26"/>
    </w:rPr>
  </w:style>
  <w:style w:type="character" w:styleId="Kpr">
    <w:name w:val="Hyperlink"/>
    <w:basedOn w:val="VarsaylanParagrafYazTipi"/>
    <w:uiPriority w:val="99"/>
    <w:semiHidden/>
    <w:unhideWhenUsed/>
    <w:rsid w:val="00243DCB"/>
    <w:rPr>
      <w:color w:val="0000FF"/>
      <w:u w:val="single"/>
    </w:rPr>
  </w:style>
  <w:style w:type="character" w:customStyle="1" w:styleId="icnplsldrk">
    <w:name w:val="icn_pls_l_drk"/>
    <w:basedOn w:val="VarsaylanParagrafYazTipi"/>
    <w:rsid w:val="00243DCB"/>
  </w:style>
  <w:style w:type="paragraph" w:styleId="ListeParagraf">
    <w:name w:val="List Paragraph"/>
    <w:basedOn w:val="Normal"/>
    <w:uiPriority w:val="34"/>
    <w:qFormat/>
    <w:rsid w:val="00243DCB"/>
    <w:pPr>
      <w:ind w:left="720"/>
      <w:contextualSpacing/>
    </w:pPr>
  </w:style>
  <w:style w:type="character" w:customStyle="1" w:styleId="prodname">
    <w:name w:val="prodname"/>
    <w:basedOn w:val="VarsaylanParagrafYazTipi"/>
    <w:rsid w:val="00243DCB"/>
  </w:style>
  <w:style w:type="paragraph" w:styleId="NormalWeb">
    <w:name w:val="Normal (Web)"/>
    <w:basedOn w:val="Normal"/>
    <w:uiPriority w:val="99"/>
    <w:semiHidden/>
    <w:unhideWhenUsed/>
    <w:rsid w:val="003002E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569350">
      <w:bodyDiv w:val="1"/>
      <w:marLeft w:val="0"/>
      <w:marRight w:val="0"/>
      <w:marTop w:val="0"/>
      <w:marBottom w:val="0"/>
      <w:divBdr>
        <w:top w:val="none" w:sz="0" w:space="0" w:color="auto"/>
        <w:left w:val="none" w:sz="0" w:space="0" w:color="auto"/>
        <w:bottom w:val="none" w:sz="0" w:space="0" w:color="auto"/>
        <w:right w:val="none" w:sz="0" w:space="0" w:color="auto"/>
      </w:divBdr>
      <w:divsChild>
        <w:div w:id="1292593124">
          <w:marLeft w:val="0"/>
          <w:marRight w:val="0"/>
          <w:marTop w:val="0"/>
          <w:marBottom w:val="0"/>
          <w:divBdr>
            <w:top w:val="none" w:sz="0" w:space="0" w:color="auto"/>
            <w:left w:val="none" w:sz="0" w:space="0" w:color="auto"/>
            <w:bottom w:val="none" w:sz="0" w:space="0" w:color="auto"/>
            <w:right w:val="none" w:sz="0" w:space="0" w:color="auto"/>
          </w:divBdr>
        </w:div>
        <w:div w:id="993099255">
          <w:marLeft w:val="0"/>
          <w:marRight w:val="0"/>
          <w:marTop w:val="0"/>
          <w:marBottom w:val="0"/>
          <w:divBdr>
            <w:top w:val="none" w:sz="0" w:space="0" w:color="auto"/>
            <w:left w:val="none" w:sz="0" w:space="0" w:color="auto"/>
            <w:bottom w:val="none" w:sz="0" w:space="0" w:color="auto"/>
            <w:right w:val="none" w:sz="0" w:space="0" w:color="auto"/>
          </w:divBdr>
          <w:divsChild>
            <w:div w:id="107643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286832">
      <w:bodyDiv w:val="1"/>
      <w:marLeft w:val="0"/>
      <w:marRight w:val="0"/>
      <w:marTop w:val="0"/>
      <w:marBottom w:val="0"/>
      <w:divBdr>
        <w:top w:val="none" w:sz="0" w:space="0" w:color="auto"/>
        <w:left w:val="none" w:sz="0" w:space="0" w:color="auto"/>
        <w:bottom w:val="none" w:sz="0" w:space="0" w:color="auto"/>
        <w:right w:val="none" w:sz="0" w:space="0" w:color="auto"/>
      </w:divBdr>
    </w:div>
    <w:div w:id="503858096">
      <w:bodyDiv w:val="1"/>
      <w:marLeft w:val="0"/>
      <w:marRight w:val="0"/>
      <w:marTop w:val="0"/>
      <w:marBottom w:val="0"/>
      <w:divBdr>
        <w:top w:val="none" w:sz="0" w:space="0" w:color="auto"/>
        <w:left w:val="none" w:sz="0" w:space="0" w:color="auto"/>
        <w:bottom w:val="none" w:sz="0" w:space="0" w:color="auto"/>
        <w:right w:val="none" w:sz="0" w:space="0" w:color="auto"/>
      </w:divBdr>
    </w:div>
    <w:div w:id="1643264487">
      <w:bodyDiv w:val="1"/>
      <w:marLeft w:val="0"/>
      <w:marRight w:val="0"/>
      <w:marTop w:val="0"/>
      <w:marBottom w:val="0"/>
      <w:divBdr>
        <w:top w:val="none" w:sz="0" w:space="0" w:color="auto"/>
        <w:left w:val="none" w:sz="0" w:space="0" w:color="auto"/>
        <w:bottom w:val="none" w:sz="0" w:space="0" w:color="auto"/>
        <w:right w:val="none" w:sz="0" w:space="0" w:color="auto"/>
      </w:divBdr>
    </w:div>
    <w:div w:id="1697003108">
      <w:bodyDiv w:val="1"/>
      <w:marLeft w:val="0"/>
      <w:marRight w:val="0"/>
      <w:marTop w:val="0"/>
      <w:marBottom w:val="0"/>
      <w:divBdr>
        <w:top w:val="none" w:sz="0" w:space="0" w:color="auto"/>
        <w:left w:val="none" w:sz="0" w:space="0" w:color="auto"/>
        <w:bottom w:val="none" w:sz="0" w:space="0" w:color="auto"/>
        <w:right w:val="none" w:sz="0" w:space="0" w:color="auto"/>
      </w:divBdr>
      <w:divsChild>
        <w:div w:id="44330497">
          <w:marLeft w:val="0"/>
          <w:marRight w:val="0"/>
          <w:marTop w:val="0"/>
          <w:marBottom w:val="0"/>
          <w:divBdr>
            <w:top w:val="none" w:sz="0" w:space="0" w:color="auto"/>
            <w:left w:val="none" w:sz="0" w:space="0" w:color="auto"/>
            <w:bottom w:val="none" w:sz="0" w:space="0" w:color="auto"/>
            <w:right w:val="none" w:sz="0" w:space="0" w:color="auto"/>
          </w:divBdr>
        </w:div>
        <w:div w:id="890071177">
          <w:marLeft w:val="0"/>
          <w:marRight w:val="0"/>
          <w:marTop w:val="0"/>
          <w:marBottom w:val="0"/>
          <w:divBdr>
            <w:top w:val="none" w:sz="0" w:space="0" w:color="auto"/>
            <w:left w:val="none" w:sz="0" w:space="0" w:color="auto"/>
            <w:bottom w:val="none" w:sz="0" w:space="0" w:color="auto"/>
            <w:right w:val="none" w:sz="0" w:space="0" w:color="auto"/>
          </w:divBdr>
          <w:divsChild>
            <w:div w:id="115048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397072">
      <w:bodyDiv w:val="1"/>
      <w:marLeft w:val="0"/>
      <w:marRight w:val="0"/>
      <w:marTop w:val="0"/>
      <w:marBottom w:val="0"/>
      <w:divBdr>
        <w:top w:val="none" w:sz="0" w:space="0" w:color="auto"/>
        <w:left w:val="none" w:sz="0" w:space="0" w:color="auto"/>
        <w:bottom w:val="none" w:sz="0" w:space="0" w:color="auto"/>
        <w:right w:val="none" w:sz="0" w:space="0" w:color="auto"/>
      </w:divBdr>
      <w:divsChild>
        <w:div w:id="729108595">
          <w:marLeft w:val="0"/>
          <w:marRight w:val="0"/>
          <w:marTop w:val="0"/>
          <w:marBottom w:val="0"/>
          <w:divBdr>
            <w:top w:val="none" w:sz="0" w:space="0" w:color="auto"/>
            <w:left w:val="none" w:sz="0" w:space="0" w:color="auto"/>
            <w:bottom w:val="none" w:sz="0" w:space="0" w:color="auto"/>
            <w:right w:val="none" w:sz="0" w:space="0" w:color="auto"/>
          </w:divBdr>
        </w:div>
        <w:div w:id="538861858">
          <w:marLeft w:val="0"/>
          <w:marRight w:val="0"/>
          <w:marTop w:val="0"/>
          <w:marBottom w:val="0"/>
          <w:divBdr>
            <w:top w:val="none" w:sz="0" w:space="0" w:color="auto"/>
            <w:left w:val="none" w:sz="0" w:space="0" w:color="auto"/>
            <w:bottom w:val="none" w:sz="0" w:space="0" w:color="auto"/>
            <w:right w:val="none" w:sz="0" w:space="0" w:color="auto"/>
          </w:divBdr>
          <w:divsChild>
            <w:div w:id="10905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javascript:voi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317</Words>
  <Characters>1808</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Hüsniye Soydan</dc:creator>
  <cp:keywords/>
  <dc:description/>
  <cp:lastModifiedBy>Hüsniye Soydan</cp:lastModifiedBy>
  <cp:revision>2</cp:revision>
  <dcterms:created xsi:type="dcterms:W3CDTF">2016-10-24T13:01:00Z</dcterms:created>
  <dcterms:modified xsi:type="dcterms:W3CDTF">2016-10-24T13:01:00Z</dcterms:modified>
</cp:coreProperties>
</file>